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56AAFEAF" w:rsidR="00F2225B" w:rsidRDefault="00F2225B" w:rsidP="008E205E">
      <w:pPr>
        <w:spacing w:line="276" w:lineRule="auto"/>
        <w:jc w:val="right"/>
        <w:rPr>
          <w:rFonts w:ascii="Cambria" w:hAnsi="Cambria"/>
        </w:rPr>
      </w:pPr>
      <w:r w:rsidRPr="008E205E">
        <w:rPr>
          <w:rFonts w:ascii="Cambria" w:hAnsi="Cambria"/>
        </w:rPr>
        <w:t xml:space="preserve">Załącznik nr </w:t>
      </w:r>
      <w:r w:rsidR="00B3203B" w:rsidRPr="008E205E">
        <w:rPr>
          <w:rFonts w:ascii="Cambria" w:hAnsi="Cambria"/>
        </w:rPr>
        <w:t>5</w:t>
      </w:r>
      <w:r w:rsidRPr="008E205E">
        <w:rPr>
          <w:rFonts w:ascii="Cambria" w:hAnsi="Cambria"/>
        </w:rPr>
        <w:t xml:space="preserve"> do SWZ</w:t>
      </w:r>
    </w:p>
    <w:p w14:paraId="2EB098E9" w14:textId="77777777" w:rsidR="008E205E" w:rsidRPr="008E205E" w:rsidRDefault="008E205E" w:rsidP="008E205E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7337E052" w14:textId="4DDCC71C" w:rsidR="008E205E" w:rsidRPr="008448BD" w:rsidRDefault="008E205E" w:rsidP="008E205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ED1A30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ED1A30">
        <w:rPr>
          <w:rFonts w:ascii="Cambria" w:hAnsi="Cambria"/>
          <w:b/>
        </w:rPr>
        <w:t>9</w:t>
      </w:r>
      <w:r w:rsidRPr="004A7B81">
        <w:rPr>
          <w:rFonts w:ascii="Cambria" w:hAnsi="Cambria"/>
          <w:b/>
        </w:rPr>
        <w:t>.2024</w:t>
      </w:r>
      <w:r w:rsidRPr="00EF19FD">
        <w:rPr>
          <w:rFonts w:ascii="Cambria" w:hAnsi="Cambria"/>
          <w:bCs/>
        </w:rPr>
        <w:t>)</w:t>
      </w:r>
    </w:p>
    <w:p w14:paraId="41A5A353" w14:textId="77777777" w:rsidR="008E205E" w:rsidRDefault="008E205E" w:rsidP="008E205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9160878" w14:textId="31E095A8" w:rsidR="00ED1A30" w:rsidRPr="00ED1A30" w:rsidRDefault="00ED1A30" w:rsidP="00ED1A3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lang w:eastAsia="zh-CN" w:bidi="en-US"/>
        </w:rPr>
      </w:pPr>
      <w:bookmarkStart w:id="0" w:name="_Hlk199246188"/>
      <w:r w:rsidRPr="00ED1A30">
        <w:rPr>
          <w:rFonts w:ascii="Cambria" w:eastAsia="Times New Roman" w:hAnsi="Cambria" w:cs="Helvetica"/>
          <w:b/>
          <w:bCs/>
          <w:color w:val="000000"/>
          <w:kern w:val="3"/>
          <w:lang w:eastAsia="zh-CN" w:bidi="en-US"/>
        </w:rPr>
        <w:t>Gmina Chełm</w:t>
      </w:r>
      <w:r w:rsidRPr="00ED1A30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 xml:space="preserve"> </w:t>
      </w:r>
    </w:p>
    <w:p w14:paraId="0D4FCD79" w14:textId="77777777" w:rsidR="00ED1A30" w:rsidRPr="00ED1A30" w:rsidRDefault="00ED1A30" w:rsidP="00ED1A3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</w:pPr>
      <w:r w:rsidRPr="00ED1A30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>ul. Gminna 18, 22-100 Pokrówka, woj. Lubelskie</w:t>
      </w:r>
    </w:p>
    <w:p w14:paraId="498A4152" w14:textId="77777777" w:rsidR="00ED1A30" w:rsidRPr="00ED1A30" w:rsidRDefault="00ED1A30" w:rsidP="00ED1A30">
      <w:pPr>
        <w:spacing w:line="276" w:lineRule="auto"/>
        <w:rPr>
          <w:rFonts w:ascii="Cambria" w:eastAsia="Times New Roman" w:hAnsi="Cambria"/>
          <w:lang w:eastAsia="pl-PL"/>
        </w:rPr>
      </w:pPr>
      <w:r w:rsidRPr="00ED1A30">
        <w:rPr>
          <w:rFonts w:ascii="Cambria" w:eastAsia="Times New Roman" w:hAnsi="Cambria"/>
          <w:lang w:eastAsia="pl-PL"/>
        </w:rPr>
        <w:t>NIP:563-21-61-349, REGON: 110198103,</w:t>
      </w:r>
    </w:p>
    <w:p w14:paraId="57F8C0A0" w14:textId="77777777" w:rsidR="00ED1A30" w:rsidRPr="00ED1A30" w:rsidRDefault="00ED1A30" w:rsidP="00ED1A30">
      <w:pPr>
        <w:widowControl w:val="0"/>
        <w:tabs>
          <w:tab w:val="left" w:pos="567"/>
        </w:tabs>
        <w:suppressAutoHyphens/>
        <w:autoSpaceDE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ED1A30">
        <w:rPr>
          <w:rFonts w:ascii="Cambria" w:eastAsia="Times New Roman" w:hAnsi="Cambria" w:cs="Tahoma"/>
          <w:bCs/>
          <w:kern w:val="1"/>
          <w:lang w:eastAsia="ar-SA"/>
        </w:rPr>
        <w:t>Nr telefonu (82) 563-65-65</w:t>
      </w:r>
    </w:p>
    <w:p w14:paraId="7D02B228" w14:textId="77777777" w:rsidR="00ED1A30" w:rsidRPr="00ED1A30" w:rsidRDefault="00ED1A30" w:rsidP="00ED1A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kern w:val="1"/>
          <w:lang w:eastAsia="ar-SA"/>
        </w:rPr>
      </w:pPr>
      <w:r w:rsidRPr="00ED1A30">
        <w:rPr>
          <w:rFonts w:ascii="Cambria" w:eastAsia="Times New Roman" w:hAnsi="Cambria" w:cs="Arial"/>
          <w:bCs/>
          <w:kern w:val="1"/>
          <w:lang w:eastAsia="ar-SA"/>
        </w:rPr>
        <w:t xml:space="preserve">Poczta elektroniczna [e-mail]: </w:t>
      </w:r>
      <w:hyperlink r:id="rId8" w:history="1">
        <w:r w:rsidRPr="00ED1A30">
          <w:rPr>
            <w:rFonts w:ascii="Cambria" w:eastAsia="Times New Roman" w:hAnsi="Cambria"/>
            <w:color w:val="0000FF"/>
            <w:kern w:val="1"/>
            <w:u w:val="single"/>
            <w:lang w:eastAsia="ar-SA"/>
          </w:rPr>
          <w:t>przetargi@gminachelm.pl</w:t>
        </w:r>
      </w:hyperlink>
      <w:r w:rsidRPr="00ED1A30">
        <w:rPr>
          <w:rFonts w:ascii="Cambria" w:eastAsia="Times New Roman" w:hAnsi="Cambria" w:cs="Tahoma"/>
          <w:color w:val="227ACB"/>
          <w:kern w:val="1"/>
          <w:u w:val="single"/>
          <w:lang w:eastAsia="ar-SA"/>
        </w:rPr>
        <w:t xml:space="preserve"> </w:t>
      </w:r>
    </w:p>
    <w:p w14:paraId="6B79A848" w14:textId="77777777" w:rsidR="00ED1A30" w:rsidRPr="00ED1A30" w:rsidRDefault="00ED1A30" w:rsidP="00ED1A3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ED1A30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hyperlink r:id="rId9" w:history="1">
        <w:r w:rsidRPr="00ED1A30">
          <w:rPr>
            <w:rFonts w:ascii="Cambria" w:eastAsia="Times New Roman" w:hAnsi="Cambria"/>
            <w:bCs/>
            <w:color w:val="0000FF"/>
            <w:kern w:val="1"/>
            <w:u w:val="single"/>
            <w:lang w:eastAsia="ar-SA"/>
          </w:rPr>
          <w:t>https://gminachelm.pl</w:t>
        </w:r>
      </w:hyperlink>
    </w:p>
    <w:bookmarkEnd w:id="0"/>
    <w:p w14:paraId="109AB32A" w14:textId="77777777" w:rsidR="00ED1A30" w:rsidRPr="00D04CB8" w:rsidRDefault="00ED1A30" w:rsidP="008E205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13EC937" w14:textId="77777777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CBB5B24" w14:textId="73333173" w:rsidR="00F2225B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  <w:r w:rsidR="004D04DF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</w:t>
            </w:r>
            <w:r w:rsidR="008E205E">
              <w:rPr>
                <w:rFonts w:ascii="Cambria" w:hAnsi="Cambria"/>
                <w:b/>
                <w:sz w:val="28"/>
                <w:szCs w:val="28"/>
              </w:rPr>
              <w:t xml:space="preserve"> Pzp</w:t>
            </w:r>
          </w:p>
          <w:p w14:paraId="7F712753" w14:textId="1787F7F3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7582DE6" w14:textId="77777777" w:rsidR="008E205E" w:rsidRPr="004D04DF" w:rsidRDefault="008E205E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FD118A" w14:textId="158D736D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ED1A30" w:rsidRPr="00ED1A30">
        <w:rPr>
          <w:rFonts w:ascii="Cambria" w:hAnsi="Cambria"/>
          <w:b/>
        </w:rPr>
        <w:t xml:space="preserve">„Przebudowa  </w:t>
      </w:r>
      <w:r w:rsidR="00053C73">
        <w:rPr>
          <w:rFonts w:ascii="Cambria" w:hAnsi="Cambria"/>
          <w:b/>
        </w:rPr>
        <w:t>trzech</w:t>
      </w:r>
      <w:r w:rsidR="00ED1A30" w:rsidRPr="00ED1A30">
        <w:rPr>
          <w:rFonts w:ascii="Cambria" w:hAnsi="Cambria"/>
          <w:b/>
        </w:rPr>
        <w:t xml:space="preserve"> przepompowni ścieków w m. Okszów,</w:t>
      </w:r>
      <w:r w:rsidR="00ED1A30">
        <w:rPr>
          <w:rFonts w:ascii="Cambria" w:hAnsi="Cambria"/>
          <w:b/>
        </w:rPr>
        <w:t xml:space="preserve"> </w:t>
      </w:r>
      <w:r w:rsidR="00ED1A30" w:rsidRPr="00ED1A30">
        <w:rPr>
          <w:rFonts w:ascii="Cambria" w:hAnsi="Cambria"/>
          <w:b/>
        </w:rPr>
        <w:t>Okszów – Kolonia, wymiana trójników węzłów zasuw w m. Okszów– Kolonia”</w:t>
      </w:r>
      <w:r w:rsidR="00ED1A30">
        <w:rPr>
          <w:rFonts w:ascii="Cambria" w:hAnsi="Cambria"/>
          <w:b/>
        </w:rPr>
        <w:t xml:space="preserve"> </w:t>
      </w:r>
      <w:r w:rsidR="008E205E" w:rsidRPr="00777E4E">
        <w:rPr>
          <w:rFonts w:ascii="Cambria" w:hAnsi="Cambria"/>
          <w:snapToGrid w:val="0"/>
        </w:rPr>
        <w:t>p</w:t>
      </w:r>
      <w:r w:rsidR="008E205E" w:rsidRPr="00E213DC">
        <w:rPr>
          <w:rFonts w:ascii="Cambria" w:hAnsi="Cambria"/>
        </w:rPr>
        <w:t xml:space="preserve">rowadzonego przez </w:t>
      </w:r>
      <w:r w:rsidR="008E205E">
        <w:rPr>
          <w:rFonts w:ascii="Cambria" w:hAnsi="Cambria"/>
          <w:b/>
        </w:rPr>
        <w:t xml:space="preserve">Gminę </w:t>
      </w:r>
      <w:r w:rsidR="00ED1A30">
        <w:rPr>
          <w:rFonts w:ascii="Cambria" w:hAnsi="Cambria"/>
          <w:b/>
        </w:rPr>
        <w:t>Chełm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FC2CEC" w:rsidRPr="00740D80" w:rsidRDefault="00FC2CE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C2CEC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E158D" w14:textId="77777777" w:rsidR="00D55220" w:rsidRDefault="00D55220" w:rsidP="00AF0EDA">
      <w:r>
        <w:separator/>
      </w:r>
    </w:p>
  </w:endnote>
  <w:endnote w:type="continuationSeparator" w:id="0">
    <w:p w14:paraId="59EE26D8" w14:textId="77777777" w:rsidR="00D55220" w:rsidRDefault="00D5522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503FA" w14:textId="77777777" w:rsidR="00D55220" w:rsidRDefault="00D55220" w:rsidP="00AF0EDA">
      <w:r>
        <w:separator/>
      </w:r>
    </w:p>
  </w:footnote>
  <w:footnote w:type="continuationSeparator" w:id="0">
    <w:p w14:paraId="52ED5E59" w14:textId="77777777" w:rsidR="00D55220" w:rsidRDefault="00D5522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DCFF6" w14:textId="77777777" w:rsidR="00ED1A30" w:rsidRPr="00ED1A30" w:rsidRDefault="00ED1A30" w:rsidP="00ED1A30">
    <w:pPr>
      <w:suppressAutoHyphens/>
      <w:ind w:left="1410" w:hanging="1410"/>
      <w:jc w:val="center"/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</w:pPr>
    <w:bookmarkStart w:id="1" w:name="_Hlk199246215"/>
    <w:r w:rsidRPr="00ED1A30"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>Postępowanie prowadzone w trybie podstawowym bez negocjacji na zadanie:</w:t>
    </w:r>
  </w:p>
  <w:p w14:paraId="171FCCD6" w14:textId="362A793E" w:rsidR="00ED1A30" w:rsidRPr="00ED1A30" w:rsidRDefault="00ED1A30" w:rsidP="00ED1A30">
    <w:pPr>
      <w:suppressAutoHyphens/>
      <w:ind w:left="1410" w:hanging="1410"/>
      <w:jc w:val="center"/>
      <w:rPr>
        <w:rFonts w:ascii="Cambria" w:eastAsia="Times New Roman" w:hAnsi="Cambria"/>
        <w:b/>
        <w:sz w:val="20"/>
        <w:szCs w:val="20"/>
        <w:lang w:eastAsia="pl-PL"/>
      </w:rPr>
    </w:pPr>
    <w:bookmarkStart w:id="2" w:name="_Hlk199246907"/>
    <w:r w:rsidRPr="00ED1A30"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 xml:space="preserve"> </w:t>
    </w:r>
    <w:r w:rsidRPr="00ED1A30">
      <w:rPr>
        <w:rFonts w:ascii="Cambria" w:eastAsia="Times New Roman" w:hAnsi="Cambria" w:cs="Arial"/>
        <w:sz w:val="20"/>
        <w:szCs w:val="20"/>
        <w:lang w:eastAsia="pl-PL"/>
      </w:rPr>
      <w:t>„</w:t>
    </w:r>
    <w:r w:rsidRPr="00ED1A30">
      <w:rPr>
        <w:rFonts w:ascii="Cambria" w:eastAsia="Times New Roman" w:hAnsi="Cambria"/>
        <w:b/>
        <w:sz w:val="20"/>
        <w:szCs w:val="20"/>
        <w:lang w:eastAsia="pl-PL"/>
      </w:rPr>
      <w:t xml:space="preserve">Przebudowa  </w:t>
    </w:r>
    <w:r w:rsidR="00053C73">
      <w:rPr>
        <w:rFonts w:ascii="Cambria" w:eastAsia="Times New Roman" w:hAnsi="Cambria"/>
        <w:b/>
        <w:sz w:val="20"/>
        <w:szCs w:val="20"/>
        <w:lang w:eastAsia="pl-PL"/>
      </w:rPr>
      <w:t>trzech</w:t>
    </w:r>
    <w:r w:rsidRPr="00ED1A30">
      <w:rPr>
        <w:rFonts w:ascii="Cambria" w:eastAsia="Times New Roman" w:hAnsi="Cambria"/>
        <w:b/>
        <w:sz w:val="20"/>
        <w:szCs w:val="20"/>
        <w:lang w:eastAsia="pl-PL"/>
      </w:rPr>
      <w:t xml:space="preserve"> przepompowni ścieków w m. Okszów,</w:t>
    </w:r>
  </w:p>
  <w:p w14:paraId="3A01F79F" w14:textId="77777777" w:rsidR="00ED1A30" w:rsidRPr="00ED1A30" w:rsidRDefault="00ED1A30" w:rsidP="00ED1A30">
    <w:pPr>
      <w:jc w:val="center"/>
      <w:rPr>
        <w:rFonts w:ascii="Cambria" w:eastAsia="Times New Roman" w:hAnsi="Cambria"/>
        <w:b/>
        <w:sz w:val="20"/>
        <w:szCs w:val="20"/>
        <w:lang w:eastAsia="pl-PL"/>
      </w:rPr>
    </w:pPr>
    <w:r w:rsidRPr="00ED1A30">
      <w:rPr>
        <w:rFonts w:ascii="Cambria" w:eastAsia="Times New Roman" w:hAnsi="Cambria"/>
        <w:b/>
        <w:sz w:val="20"/>
        <w:szCs w:val="20"/>
        <w:lang w:eastAsia="pl-PL"/>
      </w:rPr>
      <w:t>Okszów – Kolonia, wymiana trójników węzłów zasuw w m. Okszów– Kolonia”</w:t>
    </w:r>
  </w:p>
  <w:bookmarkEnd w:id="1"/>
  <w:bookmarkEnd w:id="2"/>
  <w:p w14:paraId="78856C58" w14:textId="77777777" w:rsidR="00ED1A30" w:rsidRPr="00ED1A30" w:rsidRDefault="00ED1A30" w:rsidP="00ED1A30">
    <w:pPr>
      <w:suppressAutoHyphens/>
      <w:rPr>
        <w:rFonts w:ascii="Times New Roman" w:hAnsi="Times New Roman"/>
        <w:b/>
        <w:sz w:val="20"/>
        <w:szCs w:val="20"/>
        <w:lang w:eastAsia="pl-PL"/>
      </w:rPr>
    </w:pPr>
  </w:p>
  <w:p w14:paraId="151F0A9D" w14:textId="77777777" w:rsidR="008E205E" w:rsidRPr="004F0C1C" w:rsidRDefault="008E205E" w:rsidP="008E205E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53C73"/>
    <w:rsid w:val="0007434C"/>
    <w:rsid w:val="00092EF0"/>
    <w:rsid w:val="000A6B7B"/>
    <w:rsid w:val="000C3958"/>
    <w:rsid w:val="000E05CC"/>
    <w:rsid w:val="000E4219"/>
    <w:rsid w:val="000F4D9B"/>
    <w:rsid w:val="000F587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17F9"/>
    <w:rsid w:val="004A109C"/>
    <w:rsid w:val="004A6D2C"/>
    <w:rsid w:val="004B44EC"/>
    <w:rsid w:val="004C7DA9"/>
    <w:rsid w:val="004D04DF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94C7F"/>
    <w:rsid w:val="005A04FC"/>
    <w:rsid w:val="005A365D"/>
    <w:rsid w:val="005B1C97"/>
    <w:rsid w:val="005D287F"/>
    <w:rsid w:val="005F156C"/>
    <w:rsid w:val="005F2346"/>
    <w:rsid w:val="005F6FB9"/>
    <w:rsid w:val="00617E86"/>
    <w:rsid w:val="0062335A"/>
    <w:rsid w:val="0064145F"/>
    <w:rsid w:val="00662DA6"/>
    <w:rsid w:val="006779DB"/>
    <w:rsid w:val="006A3188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04036"/>
    <w:rsid w:val="0083019E"/>
    <w:rsid w:val="00837207"/>
    <w:rsid w:val="0084025A"/>
    <w:rsid w:val="00861F70"/>
    <w:rsid w:val="00867C79"/>
    <w:rsid w:val="008A0BC8"/>
    <w:rsid w:val="008A2BBE"/>
    <w:rsid w:val="008E12EC"/>
    <w:rsid w:val="008E205E"/>
    <w:rsid w:val="008F7CA9"/>
    <w:rsid w:val="00916832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7BB0"/>
    <w:rsid w:val="00AE654B"/>
    <w:rsid w:val="00AF0EDA"/>
    <w:rsid w:val="00B02580"/>
    <w:rsid w:val="00B25E74"/>
    <w:rsid w:val="00B3203B"/>
    <w:rsid w:val="00B32577"/>
    <w:rsid w:val="00B53C6D"/>
    <w:rsid w:val="00B815E1"/>
    <w:rsid w:val="00BA46F4"/>
    <w:rsid w:val="00BA783D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77A5"/>
    <w:rsid w:val="00C600FE"/>
    <w:rsid w:val="00C65124"/>
    <w:rsid w:val="00C735E2"/>
    <w:rsid w:val="00C92969"/>
    <w:rsid w:val="00CA1188"/>
    <w:rsid w:val="00CA785A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55220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1A30"/>
    <w:rsid w:val="00ED263F"/>
    <w:rsid w:val="00ED4D01"/>
    <w:rsid w:val="00ED59C0"/>
    <w:rsid w:val="00EF530A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2CEC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20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205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248</Words>
  <Characters>1906</Characters>
  <Application>Microsoft Office Word</Application>
  <DocSecurity>0</DocSecurity>
  <Lines>119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67</cp:revision>
  <dcterms:created xsi:type="dcterms:W3CDTF">2021-01-08T05:45:00Z</dcterms:created>
  <dcterms:modified xsi:type="dcterms:W3CDTF">2025-05-29T05:26:00Z</dcterms:modified>
</cp:coreProperties>
</file>